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rPr>
          <w:rFonts w:ascii="方正小标宋简体" w:hAnsi="方正小标宋简体" w:eastAsia="方正小标宋简体" w:cs="方正小标宋简体"/>
          <w:sz w:val="36"/>
          <w:szCs w:val="36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</w:rPr>
        <w:t>附件2</w:t>
      </w:r>
    </w:p>
    <w:p>
      <w:pPr>
        <w:spacing w:line="520" w:lineRule="exact"/>
        <w:jc w:val="center"/>
        <w:rPr>
          <w:rFonts w:ascii="方正小标宋简体" w:hAnsi="方正小标宋简体" w:eastAsia="方正小标宋简体" w:cs="方正小标宋简体"/>
          <w:sz w:val="44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36"/>
        </w:rPr>
        <w:t>柳州市商标品牌补贴申请表</w:t>
      </w:r>
    </w:p>
    <w:p>
      <w:pPr>
        <w:spacing w:line="480" w:lineRule="exact"/>
        <w:jc w:val="center"/>
        <w:rPr>
          <w:rFonts w:ascii="楷体_GB2312" w:hAnsi="楷体_GB2312" w:eastAsia="楷体_GB2312" w:cs="楷体_GB2312"/>
          <w:sz w:val="30"/>
          <w:szCs w:val="30"/>
        </w:rPr>
      </w:pPr>
      <w:r>
        <w:rPr>
          <w:rFonts w:hint="eastAsia" w:ascii="楷体_GB2312" w:hAnsi="楷体_GB2312" w:eastAsia="楷体_GB2312" w:cs="楷体_GB2312"/>
          <w:sz w:val="30"/>
          <w:szCs w:val="30"/>
        </w:rPr>
        <w:t>申请单位（盖章）：                           年   月   日</w:t>
      </w:r>
    </w:p>
    <w:tbl>
      <w:tblPr>
        <w:tblStyle w:val="4"/>
        <w:tblW w:w="8884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1"/>
        <w:gridCol w:w="1913"/>
        <w:gridCol w:w="1176"/>
        <w:gridCol w:w="163"/>
        <w:gridCol w:w="1300"/>
        <w:gridCol w:w="77"/>
        <w:gridCol w:w="762"/>
        <w:gridCol w:w="462"/>
        <w:gridCol w:w="173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2" w:hRule="atLeast"/>
          <w:jc w:val="center"/>
        </w:trPr>
        <w:tc>
          <w:tcPr>
            <w:tcW w:w="1301" w:type="dxa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申请人</w:t>
            </w:r>
          </w:p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名 称</w:t>
            </w:r>
          </w:p>
        </w:tc>
        <w:tc>
          <w:tcPr>
            <w:tcW w:w="7583" w:type="dxa"/>
            <w:gridSpan w:val="8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3" w:hRule="atLeast"/>
          <w:jc w:val="center"/>
        </w:trPr>
        <w:tc>
          <w:tcPr>
            <w:tcW w:w="1301" w:type="dxa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地    址</w:t>
            </w:r>
          </w:p>
        </w:tc>
        <w:tc>
          <w:tcPr>
            <w:tcW w:w="4552" w:type="dxa"/>
            <w:gridSpan w:val="4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301" w:type="dxa"/>
            <w:gridSpan w:val="3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法定</w:t>
            </w:r>
          </w:p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代表人</w:t>
            </w:r>
          </w:p>
        </w:tc>
        <w:tc>
          <w:tcPr>
            <w:tcW w:w="1730" w:type="dxa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7" w:hRule="atLeast"/>
          <w:jc w:val="center"/>
        </w:trPr>
        <w:tc>
          <w:tcPr>
            <w:tcW w:w="1301" w:type="dxa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ascii="仿宋_GB2312" w:hAnsi="仿宋_GB2312" w:eastAsia="仿宋_GB2312" w:cs="仿宋_GB2312"/>
                <w:sz w:val="24"/>
              </w:rPr>
              <w:t>经办人</w:t>
            </w:r>
          </w:p>
        </w:tc>
        <w:tc>
          <w:tcPr>
            <w:tcW w:w="1913" w:type="dxa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339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职  务</w:t>
            </w:r>
          </w:p>
        </w:tc>
        <w:tc>
          <w:tcPr>
            <w:tcW w:w="1300" w:type="dxa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301" w:type="dxa"/>
            <w:gridSpan w:val="3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电    话</w:t>
            </w:r>
          </w:p>
        </w:tc>
        <w:tc>
          <w:tcPr>
            <w:tcW w:w="1730" w:type="dxa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  <w:jc w:val="center"/>
        </w:trPr>
        <w:tc>
          <w:tcPr>
            <w:tcW w:w="1301" w:type="dxa"/>
            <w:vMerge w:val="restart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申请单位银行账户</w:t>
            </w:r>
          </w:p>
        </w:tc>
        <w:tc>
          <w:tcPr>
            <w:tcW w:w="1913" w:type="dxa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开户行</w:t>
            </w:r>
          </w:p>
        </w:tc>
        <w:tc>
          <w:tcPr>
            <w:tcW w:w="5670" w:type="dxa"/>
            <w:gridSpan w:val="7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  <w:jc w:val="center"/>
        </w:trPr>
        <w:tc>
          <w:tcPr>
            <w:tcW w:w="1301" w:type="dxa"/>
            <w:vMerge w:val="continue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913" w:type="dxa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户名</w:t>
            </w:r>
          </w:p>
        </w:tc>
        <w:tc>
          <w:tcPr>
            <w:tcW w:w="5670" w:type="dxa"/>
            <w:gridSpan w:val="7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  <w:jc w:val="center"/>
        </w:trPr>
        <w:tc>
          <w:tcPr>
            <w:tcW w:w="1301" w:type="dxa"/>
            <w:vMerge w:val="continue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913" w:type="dxa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帐号</w:t>
            </w:r>
          </w:p>
        </w:tc>
        <w:tc>
          <w:tcPr>
            <w:tcW w:w="5670" w:type="dxa"/>
            <w:gridSpan w:val="7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55" w:hRule="atLeast"/>
          <w:jc w:val="center"/>
        </w:trPr>
        <w:tc>
          <w:tcPr>
            <w:tcW w:w="1301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申请补贴</w:t>
            </w:r>
          </w:p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项目名称</w:t>
            </w:r>
          </w:p>
        </w:tc>
        <w:tc>
          <w:tcPr>
            <w:tcW w:w="7583" w:type="dxa"/>
            <w:gridSpan w:val="8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69" w:hRule="atLeast"/>
          <w:jc w:val="center"/>
        </w:trPr>
        <w:tc>
          <w:tcPr>
            <w:tcW w:w="1301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ascii="仿宋_GB2312" w:hAnsi="仿宋_GB2312" w:eastAsia="仿宋_GB2312" w:cs="仿宋_GB2312"/>
                <w:sz w:val="24"/>
              </w:rPr>
              <w:t>序号</w:t>
            </w:r>
          </w:p>
        </w:tc>
        <w:tc>
          <w:tcPr>
            <w:tcW w:w="3089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商标国际注册申请号</w:t>
            </w:r>
          </w:p>
        </w:tc>
        <w:tc>
          <w:tcPr>
            <w:tcW w:w="1540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申请</w:t>
            </w:r>
            <w:r>
              <w:rPr>
                <w:rFonts w:ascii="仿宋_GB2312" w:hAnsi="仿宋_GB2312" w:eastAsia="仿宋_GB2312" w:cs="仿宋_GB2312"/>
                <w:sz w:val="24"/>
              </w:rPr>
              <w:t>注册</w:t>
            </w:r>
          </w:p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ascii="仿宋_GB2312" w:hAnsi="仿宋_GB2312" w:eastAsia="仿宋_GB2312" w:cs="仿宋_GB2312"/>
                <w:sz w:val="24"/>
              </w:rPr>
              <w:t>国家</w:t>
            </w:r>
          </w:p>
        </w:tc>
        <w:tc>
          <w:tcPr>
            <w:tcW w:w="7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申请注册类别</w:t>
            </w:r>
          </w:p>
        </w:tc>
        <w:tc>
          <w:tcPr>
            <w:tcW w:w="2192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申请注册费用（单位：元）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0" w:hRule="atLeast"/>
          <w:jc w:val="center"/>
        </w:trPr>
        <w:tc>
          <w:tcPr>
            <w:tcW w:w="1301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3089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540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7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192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0" w:hRule="atLeast"/>
          <w:jc w:val="center"/>
        </w:trPr>
        <w:tc>
          <w:tcPr>
            <w:tcW w:w="1301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3089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540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7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192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0" w:hRule="atLeast"/>
          <w:jc w:val="center"/>
        </w:trPr>
        <w:tc>
          <w:tcPr>
            <w:tcW w:w="1301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3089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540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7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192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0" w:hRule="atLeast"/>
          <w:jc w:val="center"/>
        </w:trPr>
        <w:tc>
          <w:tcPr>
            <w:tcW w:w="1301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3089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540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7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192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0" w:hRule="atLeast"/>
          <w:jc w:val="center"/>
        </w:trPr>
        <w:tc>
          <w:tcPr>
            <w:tcW w:w="1301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3089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540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7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192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0" w:hRule="atLeast"/>
          <w:jc w:val="center"/>
        </w:trPr>
        <w:tc>
          <w:tcPr>
            <w:tcW w:w="1301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合计金额</w:t>
            </w:r>
          </w:p>
        </w:tc>
        <w:tc>
          <w:tcPr>
            <w:tcW w:w="5391" w:type="dxa"/>
            <w:gridSpan w:val="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大写：   佰  拾  万  仟  佰  拾  元  角  分</w:t>
            </w:r>
          </w:p>
        </w:tc>
        <w:tc>
          <w:tcPr>
            <w:tcW w:w="2192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小写：¥：       元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85" w:hRule="atLeast"/>
          <w:jc w:val="center"/>
        </w:trPr>
        <w:tc>
          <w:tcPr>
            <w:tcW w:w="8884" w:type="dxa"/>
            <w:gridSpan w:val="9"/>
            <w:tcBorders>
              <w:top w:val="single" w:color="auto" w:sz="4" w:space="0"/>
              <w:bottom w:val="single" w:color="auto" w:sz="6" w:space="0"/>
            </w:tcBorders>
            <w:vAlign w:val="center"/>
          </w:tcPr>
          <w:p>
            <w:pPr>
              <w:snapToGrid w:val="0"/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snapToGrid w:val="0"/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snapToGrid w:val="0"/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snapToGrid w:val="0"/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snapToGrid w:val="0"/>
              <w:ind w:firstLine="2880" w:firstLineChars="1200"/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snapToGrid w:val="0"/>
              <w:ind w:firstLine="5880" w:firstLineChars="2450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（市场监管部门意见）</w:t>
            </w:r>
          </w:p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                                                        年   月   日</w:t>
            </w:r>
          </w:p>
        </w:tc>
      </w:tr>
    </w:tbl>
    <w:p>
      <w:pPr>
        <w:rPr>
          <w:rFonts w:ascii="仿宋_GB2312" w:hAnsi="仿宋_GB2312" w:eastAsia="仿宋_GB2312" w:cs="仿宋_GB2312"/>
          <w:sz w:val="24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dit="trackedChanges"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1265A6A"/>
    <w:rsid w:val="00282AFA"/>
    <w:rsid w:val="00457DD0"/>
    <w:rsid w:val="006227DD"/>
    <w:rsid w:val="00690AAB"/>
    <w:rsid w:val="00A8418F"/>
    <w:rsid w:val="00D21ECD"/>
    <w:rsid w:val="00DC074F"/>
    <w:rsid w:val="00E45654"/>
    <w:rsid w:val="00F775D6"/>
    <w:rsid w:val="00FD1790"/>
    <w:rsid w:val="1B40094F"/>
    <w:rsid w:val="2F0C0977"/>
    <w:rsid w:val="3E9761F9"/>
    <w:rsid w:val="44745F35"/>
    <w:rsid w:val="51265A6A"/>
    <w:rsid w:val="5FC512E9"/>
    <w:rsid w:val="72A416FB"/>
    <w:rsid w:val="733D1DA5"/>
    <w:rsid w:val="7AB56587"/>
    <w:rsid w:val="7D263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4">
    <w:name w:val="Normal Table"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字符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456</Company>
  <Pages>1</Pages>
  <Words>140</Words>
  <Characters>140</Characters>
  <Lines>2</Lines>
  <Paragraphs>1</Paragraphs>
  <TotalTime>337</TotalTime>
  <ScaleCrop>false</ScaleCrop>
  <LinksUpToDate>false</LinksUpToDate>
  <CharactersWithSpaces>273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2019-01-28T09:16:00Z</dcterms:created>
  <dc:creator>柳州市商标科</dc:creator>
  <cp:lastModifiedBy>GeT_RiGhT</cp:lastModifiedBy>
  <cp:lastPrinted>2019-03-21T01:18:00Z</cp:lastPrinted>
  <dcterms:modified xsi:type="dcterms:W3CDTF">2021-08-27T08:28:21Z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